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677" w:rsidRPr="005F32BB" w:rsidRDefault="00053299" w:rsidP="00BC1913">
      <w:pPr>
        <w:pStyle w:val="Heading1"/>
        <w:rPr>
          <w:rFonts w:ascii="HelveticaNeueLT Std Lt" w:hAnsi="HelveticaNeueLT Std Lt"/>
        </w:rPr>
      </w:pPr>
      <w:r>
        <w:softHyphen/>
      </w:r>
    </w:p>
    <w:p w:rsidR="000C1148" w:rsidRPr="005F32BB" w:rsidRDefault="000C1148" w:rsidP="00744BD2">
      <w:pPr>
        <w:spacing w:after="240" w:line="240" w:lineRule="auto"/>
        <w:outlineLvl w:val="2"/>
        <w:rPr>
          <w:rFonts w:ascii="HelveticaNeueLT Std Lt" w:eastAsia="Times New Roman" w:hAnsi="HelveticaNeueLT Std Lt" w:cs="Tahoma"/>
          <w:b/>
          <w:bCs/>
        </w:rPr>
      </w:pPr>
    </w:p>
    <w:p w:rsidR="00BD6DEF" w:rsidRPr="005F32BB" w:rsidRDefault="00744BD2" w:rsidP="00744BD2">
      <w:pPr>
        <w:spacing w:after="240" w:line="240" w:lineRule="auto"/>
        <w:outlineLvl w:val="2"/>
        <w:rPr>
          <w:rFonts w:ascii="HelveticaNeueLT Std Lt" w:eastAsia="Times New Roman" w:hAnsi="HelveticaNeueLT Std Lt" w:cs="Tahoma"/>
          <w:b/>
          <w:bCs/>
        </w:rPr>
      </w:pPr>
      <w:r w:rsidRPr="005F32BB">
        <w:rPr>
          <w:rFonts w:ascii="HelveticaNeueLT Std Lt" w:eastAsia="Times New Roman" w:hAnsi="HelveticaNeueLT Std Lt" w:cs="Tahoma"/>
          <w:b/>
          <w:bCs/>
        </w:rPr>
        <w:t>FOR IMMEDIATE RELEASE</w:t>
      </w:r>
    </w:p>
    <w:p w:rsidR="00744BD2" w:rsidRPr="005F32BB" w:rsidRDefault="00744BD2" w:rsidP="00744BD2">
      <w:pPr>
        <w:spacing w:after="240" w:line="240" w:lineRule="auto"/>
        <w:outlineLvl w:val="2"/>
        <w:rPr>
          <w:rFonts w:ascii="HelveticaNeueLT Std Lt" w:eastAsia="Times New Roman" w:hAnsi="HelveticaNeueLT Std Lt" w:cs="Tahoma"/>
          <w:b/>
          <w:bCs/>
        </w:rPr>
      </w:pPr>
      <w:r w:rsidRPr="005F32BB">
        <w:rPr>
          <w:rFonts w:ascii="HelveticaNeueLT Std Lt" w:eastAsia="Times New Roman" w:hAnsi="HelveticaNeueLT Std Lt" w:cs="Tahoma"/>
          <w:b/>
          <w:bCs/>
          <w:i/>
          <w:highlight w:val="yellow"/>
        </w:rPr>
        <w:t>&lt;&lt;Name&gt;&gt;</w:t>
      </w:r>
      <w:r w:rsidR="001E3B9B">
        <w:rPr>
          <w:rFonts w:ascii="HelveticaNeueLT Std Lt" w:eastAsia="Times New Roman" w:hAnsi="HelveticaNeueLT Std Lt" w:cs="Tahoma"/>
          <w:b/>
          <w:bCs/>
        </w:rPr>
        <w:t xml:space="preserve"> </w:t>
      </w:r>
      <w:r w:rsidR="005F32BB">
        <w:rPr>
          <w:rFonts w:ascii="HelveticaNeueLT Std Lt" w:eastAsia="Times New Roman" w:hAnsi="HelveticaNeueLT Std Lt" w:cs="Tahoma"/>
          <w:b/>
          <w:bCs/>
        </w:rPr>
        <w:t>County CEOS welcoming new m</w:t>
      </w:r>
      <w:r w:rsidRPr="005F32BB">
        <w:rPr>
          <w:rFonts w:ascii="HelveticaNeueLT Std Lt" w:eastAsia="Times New Roman" w:hAnsi="HelveticaNeueLT Std Lt" w:cs="Tahoma"/>
          <w:b/>
          <w:bCs/>
        </w:rPr>
        <w:t>embers</w:t>
      </w:r>
    </w:p>
    <w:p w:rsidR="00744BD2" w:rsidRPr="005F32BB" w:rsidRDefault="00744BD2" w:rsidP="00744BD2">
      <w:pPr>
        <w:spacing w:after="240" w:line="240" w:lineRule="auto"/>
        <w:outlineLvl w:val="2"/>
        <w:rPr>
          <w:rFonts w:ascii="HelveticaNeueLT Std Lt" w:eastAsia="Times New Roman" w:hAnsi="HelveticaNeueLT Std Lt" w:cs="Tahoma"/>
          <w:bCs/>
        </w:rPr>
      </w:pPr>
      <w:r w:rsidRPr="005F32BB">
        <w:rPr>
          <w:rFonts w:ascii="HelveticaNeueLT Std Lt" w:eastAsia="Times New Roman" w:hAnsi="HelveticaNeueLT Std Lt" w:cs="Tahoma"/>
          <w:bCs/>
        </w:rPr>
        <w:t>Are you interested in getting involved in your community? The West Virginia Community Educational Outreach Service (WVCEOS) may be just what you’re looking for.</w:t>
      </w:r>
    </w:p>
    <w:p w:rsidR="00744BD2" w:rsidRPr="005F32BB" w:rsidRDefault="005F32BB" w:rsidP="00744BD2">
      <w:pPr>
        <w:spacing w:after="240" w:line="240" w:lineRule="auto"/>
        <w:outlineLvl w:val="2"/>
        <w:rPr>
          <w:rFonts w:ascii="HelveticaNeueLT Std Lt" w:eastAsia="Times New Roman" w:hAnsi="HelveticaNeueLT Std Lt" w:cs="Tahoma"/>
          <w:bCs/>
        </w:rPr>
      </w:pPr>
      <w:r w:rsidRPr="005F32BB">
        <w:rPr>
          <w:rFonts w:ascii="HelveticaNeueLT Std Lt" w:eastAsia="Times New Roman" w:hAnsi="HelveticaNeueLT Std Lt" w:cs="Tahoma"/>
          <w:bCs/>
        </w:rPr>
        <w:t xml:space="preserve">Supported by the West Virginia University Extension Service, </w:t>
      </w:r>
      <w:r w:rsidR="00744BD2" w:rsidRPr="005F32BB">
        <w:rPr>
          <w:rFonts w:ascii="HelveticaNeueLT Std Lt" w:eastAsia="Times New Roman" w:hAnsi="HelveticaNeueLT Std Lt" w:cs="Tahoma"/>
          <w:bCs/>
        </w:rPr>
        <w:t>WVCEOS is a place to belong, learn, grow and have a good time with wonderful people who know how to make you feel welcome.</w:t>
      </w:r>
      <w:r w:rsidR="00121BFD">
        <w:rPr>
          <w:rFonts w:ascii="HelveticaNeueLT Std Lt" w:eastAsia="Times New Roman" w:hAnsi="HelveticaNeueLT Std Lt" w:cs="Tahoma"/>
          <w:bCs/>
        </w:rPr>
        <w:t xml:space="preserve"> </w:t>
      </w:r>
    </w:p>
    <w:p w:rsidR="00121BFD" w:rsidRDefault="00744BD2" w:rsidP="00744BD2">
      <w:pPr>
        <w:spacing w:after="240" w:line="240" w:lineRule="auto"/>
        <w:outlineLvl w:val="2"/>
        <w:rPr>
          <w:rFonts w:ascii="HelveticaNeueLT Std Lt" w:eastAsia="Times New Roman" w:hAnsi="HelveticaNeueLT Std Lt" w:cs="Tahoma"/>
          <w:bCs/>
        </w:rPr>
      </w:pPr>
      <w:r w:rsidRPr="005F32BB">
        <w:rPr>
          <w:rFonts w:ascii="HelveticaNeueLT Std Lt" w:eastAsia="Times New Roman" w:hAnsi="HelveticaNeueLT Std Lt" w:cs="Tahoma"/>
          <w:bCs/>
        </w:rPr>
        <w:t>Strengthening the famil</w:t>
      </w:r>
      <w:r w:rsidR="005F32BB">
        <w:rPr>
          <w:rFonts w:ascii="HelveticaNeueLT Std Lt" w:eastAsia="Times New Roman" w:hAnsi="HelveticaNeueLT Std Lt" w:cs="Tahoma"/>
          <w:bCs/>
        </w:rPr>
        <w:t>y is part of the CEOS mission. With more than 5.6 million community service activities over the past decade, m</w:t>
      </w:r>
      <w:r w:rsidRPr="005F32BB">
        <w:rPr>
          <w:rFonts w:ascii="HelveticaNeueLT Std Lt" w:eastAsia="Times New Roman" w:hAnsi="HelveticaNeueLT Std Lt" w:cs="Tahoma"/>
          <w:bCs/>
        </w:rPr>
        <w:t xml:space="preserve">embers make a difference through education, </w:t>
      </w:r>
      <w:r w:rsidR="005F32BB">
        <w:rPr>
          <w:rFonts w:ascii="HelveticaNeueLT Std Lt" w:eastAsia="Times New Roman" w:hAnsi="HelveticaNeueLT Std Lt" w:cs="Tahoma"/>
          <w:bCs/>
        </w:rPr>
        <w:t>volunteering</w:t>
      </w:r>
      <w:r w:rsidRPr="005F32BB">
        <w:rPr>
          <w:rFonts w:ascii="HelveticaNeueLT Std Lt" w:eastAsia="Times New Roman" w:hAnsi="HelveticaNeueLT Std Lt" w:cs="Tahoma"/>
          <w:bCs/>
        </w:rPr>
        <w:t xml:space="preserve"> and leadership activities</w:t>
      </w:r>
      <w:r w:rsidR="005F32BB" w:rsidRPr="005F32BB">
        <w:rPr>
          <w:rFonts w:ascii="HelveticaNeueLT Std Lt" w:eastAsia="Times New Roman" w:hAnsi="HelveticaNeueLT Std Lt" w:cs="Tahoma"/>
          <w:bCs/>
        </w:rPr>
        <w:t xml:space="preserve"> through clubs and programs across the state</w:t>
      </w:r>
      <w:r w:rsidRPr="005F32BB">
        <w:rPr>
          <w:rFonts w:ascii="HelveticaNeueLT Std Lt" w:eastAsia="Times New Roman" w:hAnsi="HelveticaNeueLT Std Lt" w:cs="Tahoma"/>
          <w:bCs/>
        </w:rPr>
        <w:t xml:space="preserve">. </w:t>
      </w:r>
    </w:p>
    <w:p w:rsidR="00744BD2" w:rsidRDefault="00121BFD" w:rsidP="00744BD2">
      <w:pPr>
        <w:spacing w:after="240" w:line="240" w:lineRule="auto"/>
        <w:outlineLvl w:val="2"/>
        <w:rPr>
          <w:rFonts w:ascii="HelveticaNeueLT Std Lt" w:eastAsia="Times New Roman" w:hAnsi="HelveticaNeueLT Std Lt" w:cs="Tahoma"/>
          <w:bCs/>
        </w:rPr>
      </w:pPr>
      <w:r>
        <w:rPr>
          <w:rFonts w:ascii="HelveticaNeueLT Std Lt" w:eastAsia="Times New Roman" w:hAnsi="HelveticaNeueLT Std Lt" w:cs="Tahoma"/>
          <w:bCs/>
        </w:rPr>
        <w:t xml:space="preserve">Together, members conduct and participate in motivating education activities and events that help members continue learning, gain leadership skills and inspire community involvement. </w:t>
      </w:r>
      <w:r w:rsidR="00744BD2" w:rsidRPr="005F32BB">
        <w:rPr>
          <w:rFonts w:ascii="HelveticaNeueLT Std Lt" w:eastAsia="Times New Roman" w:hAnsi="HelveticaNeueLT Std Lt" w:cs="Tahoma"/>
          <w:bCs/>
        </w:rPr>
        <w:t>New information and past traditions combine to help create individual balance and strong families.</w:t>
      </w:r>
    </w:p>
    <w:p w:rsidR="00F36AEC" w:rsidRPr="005F32BB" w:rsidRDefault="00F36AEC" w:rsidP="00744BD2">
      <w:pPr>
        <w:spacing w:after="240" w:line="240" w:lineRule="auto"/>
        <w:outlineLvl w:val="2"/>
        <w:rPr>
          <w:rFonts w:ascii="HelveticaNeueLT Std Lt" w:eastAsia="Times New Roman" w:hAnsi="HelveticaNeueLT Std Lt" w:cs="Tahoma"/>
          <w:bCs/>
        </w:rPr>
      </w:pPr>
      <w:r>
        <w:rPr>
          <w:rFonts w:ascii="HelveticaNeueLT Std Lt" w:eastAsia="Times New Roman" w:hAnsi="HelveticaNeueLT Std Lt" w:cs="Tahoma"/>
          <w:bCs/>
        </w:rPr>
        <w:t xml:space="preserve">Members can look forward to attending the annual WVCEOS Conference, hosted at WVU Jackson’s Mill. Participants learn about strengthening the family through fun and exciting activities and workshops including sewing, movie nights, silent auctions, basket walks and more. </w:t>
      </w:r>
    </w:p>
    <w:p w:rsidR="00744BD2" w:rsidRPr="005F32BB" w:rsidRDefault="00744BD2" w:rsidP="00744BD2">
      <w:pPr>
        <w:spacing w:after="240" w:line="240" w:lineRule="auto"/>
        <w:outlineLvl w:val="2"/>
        <w:rPr>
          <w:rFonts w:ascii="HelveticaNeueLT Std Lt" w:eastAsia="Times New Roman" w:hAnsi="HelveticaNeueLT Std Lt" w:cs="Tahoma"/>
          <w:bCs/>
        </w:rPr>
      </w:pPr>
      <w:r w:rsidRPr="005F32BB">
        <w:rPr>
          <w:rFonts w:ascii="HelveticaNeueLT Std Lt" w:eastAsia="Times New Roman" w:hAnsi="HelveticaNeueLT Std Lt" w:cs="Tahoma"/>
          <w:bCs/>
        </w:rPr>
        <w:t xml:space="preserve">To learn more about local WVCEOS clubs, contact the WVU </w:t>
      </w:r>
      <w:r w:rsidRPr="005F32BB">
        <w:rPr>
          <w:rFonts w:ascii="HelveticaNeueLT Std Lt" w:eastAsia="Times New Roman" w:hAnsi="HelveticaNeueLT Std Lt" w:cs="Tahoma"/>
          <w:bCs/>
          <w:highlight w:val="yellow"/>
        </w:rPr>
        <w:t>&lt;&lt;name&gt;&gt;</w:t>
      </w:r>
      <w:r w:rsidRPr="005F32BB">
        <w:rPr>
          <w:rFonts w:ascii="HelveticaNeueLT Std Lt" w:eastAsia="Times New Roman" w:hAnsi="HelveticaNeueLT Std Lt" w:cs="Tahoma"/>
          <w:bCs/>
        </w:rPr>
        <w:t xml:space="preserve"> County Extension Service at </w:t>
      </w:r>
      <w:r w:rsidRPr="005F32BB">
        <w:rPr>
          <w:rFonts w:ascii="HelveticaNeueLT Std Lt" w:eastAsia="Times New Roman" w:hAnsi="HelveticaNeueLT Std Lt" w:cs="Tahoma"/>
          <w:bCs/>
          <w:highlight w:val="yellow"/>
        </w:rPr>
        <w:t>&lt;&lt;contact information&gt;&gt;</w:t>
      </w:r>
      <w:r w:rsidRPr="005F32BB">
        <w:rPr>
          <w:rFonts w:ascii="HelveticaNeueLT Std Lt" w:eastAsia="Times New Roman" w:hAnsi="HelveticaNeueLT Std Lt" w:cs="Tahoma"/>
          <w:bCs/>
        </w:rPr>
        <w:t xml:space="preserve"> or visit </w:t>
      </w:r>
      <w:r w:rsidRPr="00BC1913">
        <w:rPr>
          <w:rFonts w:ascii="HelveticaNeueLT Std Lt" w:eastAsia="Times New Roman" w:hAnsi="HelveticaNeueLT Std Lt" w:cs="Tahoma"/>
          <w:bCs/>
        </w:rPr>
        <w:t>http</w:t>
      </w:r>
      <w:r w:rsidR="00BC1913" w:rsidRPr="00BC1913">
        <w:rPr>
          <w:rFonts w:ascii="HelveticaNeueLT Std Lt" w:eastAsia="Times New Roman" w:hAnsi="HelveticaNeueLT Std Lt" w:cs="Tahoma"/>
          <w:bCs/>
        </w:rPr>
        <w:t>s://extension.wvu.edu/ceos</w:t>
      </w:r>
      <w:r w:rsidRPr="005F32BB">
        <w:rPr>
          <w:rFonts w:ascii="HelveticaNeueLT Std Lt" w:eastAsia="Times New Roman" w:hAnsi="HelveticaNeueLT Std Lt" w:cs="Tahoma"/>
          <w:bCs/>
        </w:rPr>
        <w:t>.</w:t>
      </w:r>
      <w:bookmarkStart w:id="0" w:name="_GoBack"/>
      <w:bookmarkEnd w:id="0"/>
    </w:p>
    <w:p w:rsidR="00744BD2" w:rsidRPr="005F32BB" w:rsidRDefault="000C1148" w:rsidP="000C1148">
      <w:pPr>
        <w:spacing w:after="240" w:line="240" w:lineRule="auto"/>
        <w:jc w:val="center"/>
        <w:outlineLvl w:val="2"/>
        <w:rPr>
          <w:rFonts w:ascii="HelveticaNeueLT Std Lt" w:eastAsia="Times New Roman" w:hAnsi="HelveticaNeueLT Std Lt" w:cs="Tahoma"/>
          <w:bCs/>
        </w:rPr>
      </w:pPr>
      <w:r w:rsidRPr="005F32BB">
        <w:rPr>
          <w:rFonts w:ascii="HelveticaNeueLT Std Lt" w:eastAsia="Times New Roman" w:hAnsi="HelveticaNeueLT Std Lt" w:cs="Tahoma"/>
          <w:bCs/>
        </w:rPr>
        <w:t>-WVU-</w:t>
      </w:r>
    </w:p>
    <w:p w:rsidR="00CB2308" w:rsidRPr="005F32BB" w:rsidRDefault="00D37A78" w:rsidP="000C1148">
      <w:pPr>
        <w:spacing w:after="240" w:line="240" w:lineRule="auto"/>
        <w:outlineLvl w:val="2"/>
        <w:rPr>
          <w:rFonts w:ascii="HelveticaNeueLT Std Lt" w:eastAsia="Times New Roman" w:hAnsi="HelveticaNeueLT Std Lt" w:cs="Tahoma"/>
          <w:bCs/>
        </w:rPr>
      </w:pPr>
      <w:r w:rsidRPr="005F32BB">
        <w:rPr>
          <w:rFonts w:ascii="HelveticaNeueLT Std Lt" w:eastAsia="Times New Roman" w:hAnsi="HelveticaNeueLT Std Lt" w:cs="Tahoma"/>
          <w:bCs/>
        </w:rPr>
        <w:t xml:space="preserve">Media </w:t>
      </w:r>
      <w:r w:rsidR="000C1148" w:rsidRPr="005F32BB">
        <w:rPr>
          <w:rFonts w:ascii="HelveticaNeueLT Std Lt" w:eastAsia="Times New Roman" w:hAnsi="HelveticaNeueLT Std Lt" w:cs="Tahoma"/>
          <w:bCs/>
        </w:rPr>
        <w:t>Contact:</w:t>
      </w:r>
    </w:p>
    <w:p w:rsidR="005F32BB" w:rsidRPr="005F32BB" w:rsidRDefault="005F32BB" w:rsidP="000C1148">
      <w:pPr>
        <w:spacing w:after="240" w:line="240" w:lineRule="auto"/>
        <w:outlineLvl w:val="2"/>
        <w:rPr>
          <w:rFonts w:ascii="HelveticaNeueLT Std Lt" w:eastAsia="Times New Roman" w:hAnsi="HelveticaNeueLT Std Lt" w:cs="Tahoma"/>
          <w:bCs/>
        </w:rPr>
      </w:pPr>
      <w:r w:rsidRPr="005F32BB">
        <w:rPr>
          <w:rFonts w:ascii="HelveticaNeueLT Std Lt" w:eastAsia="Times New Roman" w:hAnsi="HelveticaNeueLT Std Lt" w:cs="Tahoma"/>
          <w:bCs/>
        </w:rPr>
        <w:t>Name, title</w:t>
      </w:r>
      <w:r w:rsidRPr="005F32BB">
        <w:rPr>
          <w:rFonts w:ascii="HelveticaNeueLT Std Lt" w:eastAsia="Times New Roman" w:hAnsi="HelveticaNeueLT Std Lt" w:cs="Tahoma"/>
          <w:bCs/>
        </w:rPr>
        <w:br/>
        <w:t>Email</w:t>
      </w:r>
      <w:r w:rsidRPr="005F32BB">
        <w:rPr>
          <w:rFonts w:ascii="HelveticaNeueLT Std Lt" w:eastAsia="Times New Roman" w:hAnsi="HelveticaNeueLT Std Lt" w:cs="Tahoma"/>
          <w:bCs/>
        </w:rPr>
        <w:br/>
        <w:t>Phone Number</w:t>
      </w:r>
    </w:p>
    <w:sectPr w:rsidR="005F32BB" w:rsidRPr="005F32BB" w:rsidSect="00482E55">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826" w:rsidRDefault="00C35826" w:rsidP="00087A34">
      <w:pPr>
        <w:spacing w:after="0" w:line="240" w:lineRule="auto"/>
      </w:pPr>
      <w:r>
        <w:separator/>
      </w:r>
    </w:p>
  </w:endnote>
  <w:endnote w:type="continuationSeparator" w:id="0">
    <w:p w:rsidR="00C35826" w:rsidRDefault="00C35826" w:rsidP="00087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182" w:rsidRPr="00957F7C" w:rsidRDefault="00A146F5" w:rsidP="00957F7C">
    <w:pPr>
      <w:pStyle w:val="Footer"/>
      <w:rPr>
        <w:i/>
        <w:sz w:val="20"/>
        <w:szCs w:val="20"/>
      </w:rPr>
    </w:pPr>
    <w:r>
      <w:rPr>
        <w:i/>
        <w:noProof/>
        <w:sz w:val="26"/>
        <w:szCs w:val="26"/>
      </w:rPr>
      <mc:AlternateContent>
        <mc:Choice Requires="wps">
          <w:drawing>
            <wp:anchor distT="0" distB="0" distL="114300" distR="114300" simplePos="0" relativeHeight="251662336" behindDoc="0" locked="0" layoutInCell="1" allowOverlap="1" wp14:anchorId="7BEE8E48" wp14:editId="09D56A7A">
              <wp:simplePos x="0" y="0"/>
              <wp:positionH relativeFrom="column">
                <wp:posOffset>0</wp:posOffset>
              </wp:positionH>
              <wp:positionV relativeFrom="paragraph">
                <wp:posOffset>143193</wp:posOffset>
              </wp:positionV>
              <wp:extent cx="6405563" cy="0"/>
              <wp:effectExtent l="0" t="0" r="14605" b="19050"/>
              <wp:wrapNone/>
              <wp:docPr id="7" name="Straight Connector 7"/>
              <wp:cNvGraphicFramePr/>
              <a:graphic xmlns:a="http://schemas.openxmlformats.org/drawingml/2006/main">
                <a:graphicData uri="http://schemas.microsoft.com/office/word/2010/wordprocessingShape">
                  <wps:wsp>
                    <wps:cNvCnPr/>
                    <wps:spPr>
                      <a:xfrm>
                        <a:off x="0" y="0"/>
                        <a:ext cx="64055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5948D8"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3pt" to="504.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" strokecolor="black [3213]"/>
          </w:pict>
        </mc:Fallback>
      </mc:AlternateContent>
    </w:r>
    <w:r w:rsidR="00C60D1C" w:rsidRPr="00120182">
      <w:rPr>
        <w:i/>
        <w:sz w:val="20"/>
        <w:szCs w:val="20"/>
      </w:rPr>
      <w:t>WVCEOS is supported by WVU Extension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826" w:rsidRDefault="00C35826" w:rsidP="00087A34">
      <w:pPr>
        <w:spacing w:after="0" w:line="240" w:lineRule="auto"/>
      </w:pPr>
      <w:r>
        <w:separator/>
      </w:r>
    </w:p>
  </w:footnote>
  <w:footnote w:type="continuationSeparator" w:id="0">
    <w:p w:rsidR="00C35826" w:rsidRDefault="00C35826" w:rsidP="00087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D1C" w:rsidRDefault="00C60D1C">
    <w:pPr>
      <w:pStyle w:val="Header"/>
    </w:pPr>
    <w:r>
      <w:rPr>
        <w:noProof/>
      </w:rPr>
      <w:drawing>
        <wp:anchor distT="0" distB="0" distL="114300" distR="114300" simplePos="0" relativeHeight="251659264" behindDoc="0" locked="0" layoutInCell="1" allowOverlap="1" wp14:anchorId="627F63FE" wp14:editId="4C2BEBFA">
          <wp:simplePos x="0" y="0"/>
          <wp:positionH relativeFrom="column">
            <wp:posOffset>-242570</wp:posOffset>
          </wp:positionH>
          <wp:positionV relativeFrom="paragraph">
            <wp:posOffset>79692</wp:posOffset>
          </wp:positionV>
          <wp:extent cx="2472032" cy="487680"/>
          <wp:effectExtent l="0" t="0" r="508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UESColorNew.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2032" cy="487680"/>
                  </a:xfrm>
                  <a:prstGeom prst="rect">
                    <a:avLst/>
                  </a:prstGeom>
                </pic:spPr>
              </pic:pic>
            </a:graphicData>
          </a:graphic>
          <wp14:sizeRelH relativeFrom="page">
            <wp14:pctWidth>0</wp14:pctWidth>
          </wp14:sizeRelH>
          <wp14:sizeRelV relativeFrom="page">
            <wp14:pctHeight>0</wp14:pctHeight>
          </wp14:sizeRelV>
        </wp:anchor>
      </w:drawing>
    </w:r>
  </w:p>
  <w:p w:rsidR="00ED7068" w:rsidRDefault="00BD6DEF">
    <w:pPr>
      <w:pStyle w:val="Header"/>
    </w:pPr>
    <w:r w:rsidRPr="00120182">
      <w:rPr>
        <w:i/>
        <w:noProof/>
        <w:sz w:val="26"/>
        <w:szCs w:val="26"/>
      </w:rPr>
      <w:drawing>
        <wp:anchor distT="0" distB="0" distL="114300" distR="114300" simplePos="0" relativeHeight="251665408" behindDoc="1" locked="0" layoutInCell="1" allowOverlap="1" wp14:anchorId="4C08B474" wp14:editId="04FFAFCB">
          <wp:simplePos x="0" y="0"/>
          <wp:positionH relativeFrom="column">
            <wp:posOffset>5745480</wp:posOffset>
          </wp:positionH>
          <wp:positionV relativeFrom="paragraph">
            <wp:posOffset>427355</wp:posOffset>
          </wp:positionV>
          <wp:extent cx="648970" cy="977900"/>
          <wp:effectExtent l="0" t="0" r="0" b="0"/>
          <wp:wrapTight wrapText="bothSides">
            <wp:wrapPolygon edited="0">
              <wp:start x="0" y="0"/>
              <wp:lineTo x="0" y="21039"/>
              <wp:lineTo x="20924" y="21039"/>
              <wp:lineTo x="209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8970" cy="977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007B691" wp14:editId="22F3BEE1">
              <wp:simplePos x="0" y="0"/>
              <wp:positionH relativeFrom="column">
                <wp:posOffset>1490980</wp:posOffset>
              </wp:positionH>
              <wp:positionV relativeFrom="paragraph">
                <wp:posOffset>328930</wp:posOffset>
              </wp:positionV>
              <wp:extent cx="4900295"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4900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C756D8"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4pt,25.9pt" to="503.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hzzgEAAAMEAAAOAAAAZHJzL2Uyb0RvYy54bWysU01vEzEQvSPxHyzfyW4iQHS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0F3E"/>
    <w:multiLevelType w:val="hybridMultilevel"/>
    <w:tmpl w:val="059694C4"/>
    <w:lvl w:ilvl="0" w:tplc="0AD4A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632D4"/>
    <w:multiLevelType w:val="hybridMultilevel"/>
    <w:tmpl w:val="EEB0924E"/>
    <w:lvl w:ilvl="0" w:tplc="AF362BCE">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10B01"/>
    <w:multiLevelType w:val="hybridMultilevel"/>
    <w:tmpl w:val="CA6AF6A6"/>
    <w:lvl w:ilvl="0" w:tplc="0736EC0A">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 w15:restartNumberingAfterBreak="0">
    <w:nsid w:val="6A2B308D"/>
    <w:multiLevelType w:val="hybridMultilevel"/>
    <w:tmpl w:val="BC6C15BC"/>
    <w:lvl w:ilvl="0" w:tplc="0736EC0A">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7B9F5263"/>
    <w:multiLevelType w:val="hybridMultilevel"/>
    <w:tmpl w:val="DB0CEB3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34"/>
    <w:rsid w:val="00000F84"/>
    <w:rsid w:val="00053299"/>
    <w:rsid w:val="000654BC"/>
    <w:rsid w:val="00087A34"/>
    <w:rsid w:val="000C1148"/>
    <w:rsid w:val="000D17E9"/>
    <w:rsid w:val="00120182"/>
    <w:rsid w:val="00121BFD"/>
    <w:rsid w:val="00132D28"/>
    <w:rsid w:val="00134C2E"/>
    <w:rsid w:val="001A421B"/>
    <w:rsid w:val="001A625A"/>
    <w:rsid w:val="001D6694"/>
    <w:rsid w:val="001E3B9B"/>
    <w:rsid w:val="001E62BF"/>
    <w:rsid w:val="00221D82"/>
    <w:rsid w:val="00274A5B"/>
    <w:rsid w:val="00351190"/>
    <w:rsid w:val="0037699B"/>
    <w:rsid w:val="003C6426"/>
    <w:rsid w:val="003D11B0"/>
    <w:rsid w:val="004015C4"/>
    <w:rsid w:val="00452677"/>
    <w:rsid w:val="00470097"/>
    <w:rsid w:val="00482E55"/>
    <w:rsid w:val="004B1FDE"/>
    <w:rsid w:val="00522331"/>
    <w:rsid w:val="005F32BB"/>
    <w:rsid w:val="006539D4"/>
    <w:rsid w:val="006B49A5"/>
    <w:rsid w:val="006C0366"/>
    <w:rsid w:val="00703D56"/>
    <w:rsid w:val="00711E32"/>
    <w:rsid w:val="00741D18"/>
    <w:rsid w:val="00744BD2"/>
    <w:rsid w:val="007F14F8"/>
    <w:rsid w:val="00821004"/>
    <w:rsid w:val="00827C8E"/>
    <w:rsid w:val="00827F4D"/>
    <w:rsid w:val="008629BD"/>
    <w:rsid w:val="008714C3"/>
    <w:rsid w:val="00957F7C"/>
    <w:rsid w:val="00996359"/>
    <w:rsid w:val="00A146F5"/>
    <w:rsid w:val="00A86381"/>
    <w:rsid w:val="00AB0E48"/>
    <w:rsid w:val="00AB5097"/>
    <w:rsid w:val="00AC0EDB"/>
    <w:rsid w:val="00B028DB"/>
    <w:rsid w:val="00B96333"/>
    <w:rsid w:val="00BB5F97"/>
    <w:rsid w:val="00BC0B78"/>
    <w:rsid w:val="00BC1913"/>
    <w:rsid w:val="00BD6DEF"/>
    <w:rsid w:val="00C34577"/>
    <w:rsid w:val="00C35826"/>
    <w:rsid w:val="00C60D1C"/>
    <w:rsid w:val="00C91BF7"/>
    <w:rsid w:val="00CB2308"/>
    <w:rsid w:val="00CB7C6C"/>
    <w:rsid w:val="00D34680"/>
    <w:rsid w:val="00D37A78"/>
    <w:rsid w:val="00D60B63"/>
    <w:rsid w:val="00DA14C5"/>
    <w:rsid w:val="00DB0D5E"/>
    <w:rsid w:val="00E3732F"/>
    <w:rsid w:val="00EC62C6"/>
    <w:rsid w:val="00ED7068"/>
    <w:rsid w:val="00F0405F"/>
    <w:rsid w:val="00F36AEC"/>
    <w:rsid w:val="00F57A3A"/>
    <w:rsid w:val="00FD667C"/>
    <w:rsid w:val="00FD75CC"/>
    <w:rsid w:val="00FD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1BFB0"/>
  <w15:docId w15:val="{15D94E06-93DC-447B-964E-DF5F7D34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19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A34"/>
  </w:style>
  <w:style w:type="paragraph" w:styleId="Footer">
    <w:name w:val="footer"/>
    <w:basedOn w:val="Normal"/>
    <w:link w:val="FooterChar"/>
    <w:uiPriority w:val="99"/>
    <w:unhideWhenUsed/>
    <w:rsid w:val="00087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A34"/>
  </w:style>
  <w:style w:type="paragraph" w:styleId="BalloonText">
    <w:name w:val="Balloon Text"/>
    <w:basedOn w:val="Normal"/>
    <w:link w:val="BalloonTextChar"/>
    <w:uiPriority w:val="99"/>
    <w:semiHidden/>
    <w:unhideWhenUsed/>
    <w:rsid w:val="00087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A34"/>
    <w:rPr>
      <w:rFonts w:ascii="Tahoma" w:hAnsi="Tahoma" w:cs="Tahoma"/>
      <w:sz w:val="16"/>
      <w:szCs w:val="16"/>
    </w:rPr>
  </w:style>
  <w:style w:type="paragraph" w:styleId="HTMLPreformatted">
    <w:name w:val="HTML Preformatted"/>
    <w:basedOn w:val="Normal"/>
    <w:link w:val="HTMLPreformattedChar"/>
    <w:uiPriority w:val="99"/>
    <w:semiHidden/>
    <w:unhideWhenUsed/>
    <w:rsid w:val="00F5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57A3A"/>
    <w:rPr>
      <w:rFonts w:ascii="Courier New" w:hAnsi="Courier New" w:cs="Courier New"/>
      <w:sz w:val="20"/>
      <w:szCs w:val="20"/>
    </w:rPr>
  </w:style>
  <w:style w:type="character" w:styleId="PlaceholderText">
    <w:name w:val="Placeholder Text"/>
    <w:basedOn w:val="DefaultParagraphFont"/>
    <w:uiPriority w:val="99"/>
    <w:semiHidden/>
    <w:rsid w:val="00452677"/>
    <w:rPr>
      <w:color w:val="808080"/>
    </w:rPr>
  </w:style>
  <w:style w:type="paragraph" w:styleId="ListParagraph">
    <w:name w:val="List Paragraph"/>
    <w:basedOn w:val="Normal"/>
    <w:uiPriority w:val="34"/>
    <w:qFormat/>
    <w:rsid w:val="008714C3"/>
    <w:pPr>
      <w:ind w:left="720"/>
      <w:contextualSpacing/>
    </w:pPr>
  </w:style>
  <w:style w:type="character" w:styleId="Hyperlink">
    <w:name w:val="Hyperlink"/>
    <w:uiPriority w:val="99"/>
    <w:unhideWhenUsed/>
    <w:rsid w:val="00221D82"/>
    <w:rPr>
      <w:color w:val="0000FF"/>
      <w:u w:val="single"/>
    </w:rPr>
  </w:style>
  <w:style w:type="character" w:styleId="CommentReference">
    <w:name w:val="annotation reference"/>
    <w:basedOn w:val="DefaultParagraphFont"/>
    <w:uiPriority w:val="99"/>
    <w:semiHidden/>
    <w:unhideWhenUsed/>
    <w:rsid w:val="00221D82"/>
    <w:rPr>
      <w:sz w:val="16"/>
      <w:szCs w:val="16"/>
    </w:rPr>
  </w:style>
  <w:style w:type="paragraph" w:styleId="CommentText">
    <w:name w:val="annotation text"/>
    <w:basedOn w:val="Normal"/>
    <w:link w:val="CommentTextChar"/>
    <w:uiPriority w:val="99"/>
    <w:semiHidden/>
    <w:unhideWhenUsed/>
    <w:rsid w:val="00221D82"/>
    <w:pPr>
      <w:spacing w:line="240" w:lineRule="auto"/>
    </w:pPr>
    <w:rPr>
      <w:sz w:val="20"/>
      <w:szCs w:val="20"/>
    </w:rPr>
  </w:style>
  <w:style w:type="character" w:customStyle="1" w:styleId="CommentTextChar">
    <w:name w:val="Comment Text Char"/>
    <w:basedOn w:val="DefaultParagraphFont"/>
    <w:link w:val="CommentText"/>
    <w:uiPriority w:val="99"/>
    <w:semiHidden/>
    <w:rsid w:val="00221D82"/>
    <w:rPr>
      <w:sz w:val="20"/>
      <w:szCs w:val="20"/>
    </w:rPr>
  </w:style>
  <w:style w:type="character" w:customStyle="1" w:styleId="Heading1Char">
    <w:name w:val="Heading 1 Char"/>
    <w:basedOn w:val="DefaultParagraphFont"/>
    <w:link w:val="Heading1"/>
    <w:uiPriority w:val="9"/>
    <w:rsid w:val="00BC191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WVCEOS Welcoming New Members</dc:title>
  <dc:creator>mlburleigh;Wesley Nugent</dc:creator>
  <cp:keywords>Extension Service</cp:keywords>
  <cp:lastModifiedBy>Wesley Nugent</cp:lastModifiedBy>
  <cp:revision>2</cp:revision>
  <cp:lastPrinted>2013-10-07T00:23:00Z</cp:lastPrinted>
  <dcterms:created xsi:type="dcterms:W3CDTF">2018-10-10T14:32:00Z</dcterms:created>
  <dcterms:modified xsi:type="dcterms:W3CDTF">2018-10-10T14:32:00Z</dcterms:modified>
</cp:coreProperties>
</file>